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33" w:rsidRDefault="00DC2B0E" w:rsidP="00DC2B0E">
      <w:pPr>
        <w:jc w:val="center"/>
        <w:rPr>
          <w:rFonts w:asciiTheme="minorEastAsia" w:hAnsiTheme="minorEastAsia"/>
          <w:b/>
          <w:sz w:val="28"/>
          <w:szCs w:val="28"/>
        </w:rPr>
      </w:pPr>
      <w:r w:rsidRPr="006D2224">
        <w:rPr>
          <w:rFonts w:asciiTheme="minorEastAsia" w:hAnsiTheme="minorEastAsia" w:hint="eastAsia"/>
          <w:b/>
          <w:sz w:val="28"/>
          <w:szCs w:val="28"/>
        </w:rPr>
        <w:t>2015年教育部审核和评估档案要求</w:t>
      </w:r>
    </w:p>
    <w:p w:rsidR="00C57343" w:rsidRPr="006D2224" w:rsidRDefault="00C57343" w:rsidP="00DC2B0E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C57343" w:rsidRPr="00C57343" w:rsidRDefault="00C57343" w:rsidP="00C57343">
      <w:pPr>
        <w:jc w:val="left"/>
        <w:rPr>
          <w:rFonts w:asciiTheme="minorEastAsia" w:hAnsiTheme="minorEastAsia"/>
          <w:b/>
          <w:color w:val="FF0000"/>
          <w:sz w:val="24"/>
          <w:szCs w:val="24"/>
        </w:rPr>
      </w:pPr>
      <w:r w:rsidRPr="00C57343">
        <w:rPr>
          <w:rFonts w:asciiTheme="minorEastAsia" w:hAnsiTheme="minorEastAsia" w:hint="eastAsia"/>
          <w:b/>
          <w:color w:val="FF0000"/>
          <w:sz w:val="24"/>
          <w:szCs w:val="24"/>
        </w:rPr>
        <w:t>主要检查</w:t>
      </w:r>
      <w:r>
        <w:rPr>
          <w:rFonts w:asciiTheme="minorEastAsia" w:hAnsiTheme="minorEastAsia" w:hint="eastAsia"/>
          <w:b/>
          <w:color w:val="FF0000"/>
          <w:sz w:val="24"/>
          <w:szCs w:val="24"/>
        </w:rPr>
        <w:t>近三年的课程档案</w:t>
      </w:r>
      <w:r w:rsidRPr="00C57343">
        <w:rPr>
          <w:rFonts w:asciiTheme="minorEastAsia" w:hAnsiTheme="minorEastAsia" w:hint="eastAsia"/>
          <w:b/>
          <w:color w:val="FF0000"/>
          <w:sz w:val="24"/>
          <w:szCs w:val="24"/>
        </w:rPr>
        <w:t>和近一年的试卷</w:t>
      </w:r>
    </w:p>
    <w:p w:rsidR="00EB098D" w:rsidRPr="005658AC" w:rsidRDefault="005658AC" w:rsidP="005658AC">
      <w:pPr>
        <w:jc w:val="left"/>
        <w:rPr>
          <w:rFonts w:asciiTheme="minorEastAsia" w:hAnsiTheme="minorEastAsia"/>
          <w:b/>
          <w:sz w:val="24"/>
          <w:szCs w:val="24"/>
        </w:rPr>
      </w:pPr>
      <w:r w:rsidRPr="005658AC">
        <w:rPr>
          <w:rFonts w:asciiTheme="minorEastAsia" w:hAnsiTheme="minorEastAsia" w:hint="eastAsia"/>
          <w:b/>
          <w:sz w:val="28"/>
          <w:szCs w:val="28"/>
        </w:rPr>
        <w:t>档案盒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="0027789B" w:rsidRPr="005658AC">
        <w:rPr>
          <w:rFonts w:asciiTheme="minorEastAsia" w:hAnsiTheme="minorEastAsia" w:hint="eastAsia"/>
          <w:b/>
          <w:sz w:val="24"/>
          <w:szCs w:val="24"/>
        </w:rPr>
        <w:t>课程档案归档</w:t>
      </w:r>
      <w:r w:rsidR="00776848" w:rsidRPr="005658AC">
        <w:rPr>
          <w:rFonts w:asciiTheme="minorEastAsia" w:hAnsiTheme="minorEastAsia" w:hint="eastAsia"/>
          <w:b/>
          <w:sz w:val="24"/>
          <w:szCs w:val="24"/>
        </w:rPr>
        <w:t>内容及排序</w:t>
      </w:r>
      <w:r w:rsidR="00EB098D">
        <w:rPr>
          <w:rFonts w:asciiTheme="minorEastAsia" w:hAnsiTheme="minorEastAsia" w:hint="eastAsia"/>
          <w:b/>
          <w:sz w:val="24"/>
          <w:szCs w:val="24"/>
        </w:rPr>
        <w:t>（</w:t>
      </w:r>
      <w:r w:rsidR="00EB098D" w:rsidRPr="00C26499">
        <w:rPr>
          <w:rFonts w:asciiTheme="minorEastAsia" w:hAnsiTheme="minorEastAsia" w:hint="eastAsia"/>
          <w:b/>
          <w:color w:val="FF0000"/>
          <w:sz w:val="24"/>
          <w:szCs w:val="24"/>
        </w:rPr>
        <w:t>考试课程</w:t>
      </w:r>
      <w:r w:rsidR="00EB098D">
        <w:rPr>
          <w:rFonts w:asciiTheme="minorEastAsia" w:hAnsiTheme="minorEastAsia" w:hint="eastAsia"/>
          <w:b/>
          <w:sz w:val="24"/>
          <w:szCs w:val="24"/>
        </w:rPr>
        <w:t>）</w:t>
      </w:r>
    </w:p>
    <w:p w:rsidR="00776848" w:rsidRP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76848">
        <w:rPr>
          <w:rFonts w:asciiTheme="minorEastAsia" w:hAnsiTheme="minorEastAsia" w:hint="eastAsia"/>
          <w:sz w:val="24"/>
          <w:szCs w:val="24"/>
        </w:rPr>
        <w:t>厦门大学教学大纲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厦门大学教学进度表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A卷空白卷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A卷答案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B卷空白卷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B卷答案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典型试卷（卷面最高分、最低分）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课程成绩登记</w:t>
      </w:r>
      <w:r w:rsidR="000311B3">
        <w:rPr>
          <w:rFonts w:asciiTheme="minorEastAsia" w:hAnsiTheme="minorEastAsia" w:hint="eastAsia"/>
          <w:sz w:val="24"/>
          <w:szCs w:val="24"/>
        </w:rPr>
        <w:t>总表</w:t>
      </w:r>
      <w:r>
        <w:rPr>
          <w:rFonts w:asciiTheme="minorEastAsia" w:hAnsiTheme="minorEastAsia" w:hint="eastAsia"/>
          <w:sz w:val="24"/>
          <w:szCs w:val="24"/>
        </w:rPr>
        <w:t>（含柱状图）</w:t>
      </w:r>
    </w:p>
    <w:p w:rsidR="000311B3" w:rsidRDefault="006D2224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课程成绩</w:t>
      </w:r>
      <w:r w:rsidR="004B2793">
        <w:rPr>
          <w:rFonts w:asciiTheme="minorEastAsia" w:hAnsiTheme="minorEastAsia" w:hint="eastAsia"/>
          <w:sz w:val="24"/>
          <w:szCs w:val="24"/>
        </w:rPr>
        <w:t>组成各</w:t>
      </w:r>
      <w:r>
        <w:rPr>
          <w:rFonts w:asciiTheme="minorEastAsia" w:hAnsiTheme="minorEastAsia" w:hint="eastAsia"/>
          <w:sz w:val="24"/>
          <w:szCs w:val="24"/>
        </w:rPr>
        <w:t>比例给分证明或附件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试卷分析</w:t>
      </w:r>
      <w:r w:rsidR="00330EF6">
        <w:rPr>
          <w:rFonts w:asciiTheme="minorEastAsia" w:hAnsiTheme="minorEastAsia" w:hint="eastAsia"/>
          <w:sz w:val="24"/>
          <w:szCs w:val="24"/>
        </w:rPr>
        <w:t>表</w:t>
      </w:r>
      <w:r>
        <w:rPr>
          <w:rFonts w:asciiTheme="minorEastAsia" w:hAnsiTheme="minorEastAsia" w:hint="eastAsia"/>
          <w:sz w:val="24"/>
          <w:szCs w:val="24"/>
        </w:rPr>
        <w:t>（卷面分值、结构）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厦门大学考核方式备案表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厦门大学考核命题审核表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考场情况登记表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课程教学总结</w:t>
      </w:r>
    </w:p>
    <w:p w:rsidR="005658AC" w:rsidRPr="005658AC" w:rsidRDefault="00776848" w:rsidP="005658AC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辅导材料作业</w:t>
      </w:r>
    </w:p>
    <w:p w:rsidR="00776848" w:rsidRDefault="00776848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使用教材封面、版权</w:t>
      </w:r>
      <w:r w:rsidR="0027789B">
        <w:rPr>
          <w:rFonts w:asciiTheme="minorEastAsia" w:hAnsiTheme="minorEastAsia" w:hint="eastAsia"/>
          <w:sz w:val="24"/>
          <w:szCs w:val="24"/>
        </w:rPr>
        <w:t>页</w:t>
      </w:r>
      <w:r>
        <w:rPr>
          <w:rFonts w:asciiTheme="minorEastAsia" w:hAnsiTheme="minorEastAsia" w:hint="eastAsia"/>
          <w:sz w:val="24"/>
          <w:szCs w:val="24"/>
        </w:rPr>
        <w:t>、目录复印件</w:t>
      </w:r>
    </w:p>
    <w:p w:rsidR="00840204" w:rsidRDefault="00840204" w:rsidP="00776848">
      <w:pPr>
        <w:pStyle w:val="a5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讲稿、课件</w:t>
      </w:r>
      <w:r w:rsidR="005F032B">
        <w:rPr>
          <w:rFonts w:asciiTheme="minorEastAsia" w:hAnsiTheme="minorEastAsia" w:hint="eastAsia"/>
          <w:sz w:val="24"/>
          <w:szCs w:val="24"/>
        </w:rPr>
        <w:t>（如果不打印需提供网址）</w:t>
      </w:r>
    </w:p>
    <w:p w:rsidR="00A765F4" w:rsidRDefault="00A765F4" w:rsidP="00EB098D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A765F4" w:rsidRPr="005658AC" w:rsidRDefault="00A765F4" w:rsidP="00A765F4">
      <w:pPr>
        <w:jc w:val="left"/>
        <w:rPr>
          <w:rFonts w:asciiTheme="minorEastAsia" w:hAnsiTheme="minorEastAsia"/>
          <w:b/>
          <w:sz w:val="24"/>
          <w:szCs w:val="24"/>
        </w:rPr>
      </w:pPr>
      <w:r w:rsidRPr="005658AC">
        <w:rPr>
          <w:rFonts w:asciiTheme="minorEastAsia" w:hAnsiTheme="minorEastAsia" w:hint="eastAsia"/>
          <w:b/>
          <w:sz w:val="28"/>
          <w:szCs w:val="28"/>
        </w:rPr>
        <w:t>档案盒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  <w:r w:rsidRPr="005658AC">
        <w:rPr>
          <w:rFonts w:asciiTheme="minorEastAsia" w:hAnsiTheme="minorEastAsia" w:hint="eastAsia"/>
          <w:b/>
          <w:sz w:val="24"/>
          <w:szCs w:val="24"/>
        </w:rPr>
        <w:t>课程档案归档内容及排序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C26499">
        <w:rPr>
          <w:rFonts w:asciiTheme="minorEastAsia" w:hAnsiTheme="minorEastAsia" w:hint="eastAsia"/>
          <w:b/>
          <w:color w:val="FF0000"/>
          <w:sz w:val="24"/>
          <w:szCs w:val="24"/>
        </w:rPr>
        <w:t>考查课程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</w:p>
    <w:p w:rsidR="00A765F4" w:rsidRPr="00776848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76848">
        <w:rPr>
          <w:rFonts w:asciiTheme="minorEastAsia" w:hAnsiTheme="minorEastAsia" w:hint="eastAsia"/>
          <w:sz w:val="24"/>
          <w:szCs w:val="24"/>
        </w:rPr>
        <w:t>厦门大学教学大纲</w:t>
      </w:r>
    </w:p>
    <w:p w:rsidR="00A765F4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厦门大学教学进度表</w:t>
      </w:r>
    </w:p>
    <w:p w:rsidR="00A765F4" w:rsidRDefault="00C26499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小论文、报告题目</w:t>
      </w:r>
      <w:r w:rsidR="000C1B83">
        <w:rPr>
          <w:rFonts w:asciiTheme="minorEastAsia" w:hAnsiTheme="minorEastAsia" w:hint="eastAsia"/>
          <w:sz w:val="24"/>
          <w:szCs w:val="24"/>
        </w:rPr>
        <w:t>（</w:t>
      </w:r>
      <w:r w:rsidR="001D3926">
        <w:rPr>
          <w:rFonts w:asciiTheme="minorEastAsia" w:hAnsiTheme="minorEastAsia" w:hint="eastAsia"/>
          <w:sz w:val="24"/>
          <w:szCs w:val="24"/>
        </w:rPr>
        <w:t>或</w:t>
      </w:r>
      <w:r w:rsidR="000C1B83">
        <w:rPr>
          <w:rFonts w:asciiTheme="minorEastAsia" w:hAnsiTheme="minorEastAsia" w:hint="eastAsia"/>
          <w:sz w:val="24"/>
          <w:szCs w:val="24"/>
        </w:rPr>
        <w:t>实验项目）</w:t>
      </w:r>
    </w:p>
    <w:p w:rsidR="004B2793" w:rsidRDefault="00C26499" w:rsidP="004B2793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小论文、报告要求</w:t>
      </w:r>
      <w:r w:rsidR="004B2793">
        <w:rPr>
          <w:rFonts w:asciiTheme="minorEastAsia" w:hAnsiTheme="minorEastAsia" w:hint="eastAsia"/>
          <w:sz w:val="24"/>
          <w:szCs w:val="24"/>
        </w:rPr>
        <w:t>（统一封面信息</w:t>
      </w:r>
      <w:r w:rsidR="0092237D">
        <w:rPr>
          <w:rFonts w:asciiTheme="minorEastAsia" w:hAnsiTheme="minorEastAsia" w:hint="eastAsia"/>
          <w:sz w:val="24"/>
          <w:szCs w:val="24"/>
        </w:rPr>
        <w:t>、论文格式等</w:t>
      </w:r>
      <w:r w:rsidR="004B2793">
        <w:rPr>
          <w:rFonts w:asciiTheme="minorEastAsia" w:hAnsiTheme="minorEastAsia" w:hint="eastAsia"/>
          <w:sz w:val="24"/>
          <w:szCs w:val="24"/>
        </w:rPr>
        <w:t>）</w:t>
      </w:r>
    </w:p>
    <w:p w:rsidR="009B3410" w:rsidRDefault="004B2793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B3410">
        <w:rPr>
          <w:rFonts w:asciiTheme="minorEastAsia" w:hAnsiTheme="minorEastAsia" w:hint="eastAsia"/>
          <w:sz w:val="24"/>
          <w:szCs w:val="24"/>
        </w:rPr>
        <w:t>分组名单、给分标准</w:t>
      </w:r>
    </w:p>
    <w:p w:rsidR="00A765F4" w:rsidRPr="009B3410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B3410">
        <w:rPr>
          <w:rFonts w:asciiTheme="minorEastAsia" w:hAnsiTheme="minorEastAsia" w:hint="eastAsia"/>
          <w:sz w:val="24"/>
          <w:szCs w:val="24"/>
        </w:rPr>
        <w:t>课程成绩登记总表（含柱状图）</w:t>
      </w:r>
    </w:p>
    <w:p w:rsidR="00A765F4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课程成绩</w:t>
      </w:r>
      <w:r w:rsidR="004B2793">
        <w:rPr>
          <w:rFonts w:asciiTheme="minorEastAsia" w:hAnsiTheme="minorEastAsia" w:hint="eastAsia"/>
          <w:sz w:val="24"/>
          <w:szCs w:val="24"/>
        </w:rPr>
        <w:t>组成各</w:t>
      </w:r>
      <w:r>
        <w:rPr>
          <w:rFonts w:asciiTheme="minorEastAsia" w:hAnsiTheme="minorEastAsia" w:hint="eastAsia"/>
          <w:sz w:val="24"/>
          <w:szCs w:val="24"/>
        </w:rPr>
        <w:t>比例给分证明或附件</w:t>
      </w:r>
    </w:p>
    <w:p w:rsidR="00A765F4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试卷分析</w:t>
      </w:r>
      <w:r w:rsidR="00330EF6">
        <w:rPr>
          <w:rFonts w:asciiTheme="minorEastAsia" w:hAnsiTheme="minorEastAsia" w:hint="eastAsia"/>
          <w:sz w:val="24"/>
          <w:szCs w:val="24"/>
        </w:rPr>
        <w:t>表</w:t>
      </w:r>
      <w:r>
        <w:rPr>
          <w:rFonts w:asciiTheme="minorEastAsia" w:hAnsiTheme="minorEastAsia" w:hint="eastAsia"/>
          <w:sz w:val="24"/>
          <w:szCs w:val="24"/>
        </w:rPr>
        <w:t>（卷面分值、结构）</w:t>
      </w:r>
    </w:p>
    <w:p w:rsidR="00A765F4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课程教学总结</w:t>
      </w:r>
    </w:p>
    <w:p w:rsidR="00A765F4" w:rsidRPr="005658AC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辅导材料作业</w:t>
      </w:r>
    </w:p>
    <w:p w:rsidR="00A765F4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使用教材封面、版权页、目录复印件</w:t>
      </w:r>
    </w:p>
    <w:p w:rsidR="00A765F4" w:rsidRDefault="00A765F4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课程授课班级</w:t>
      </w:r>
      <w:r w:rsidR="00BB264C">
        <w:rPr>
          <w:rFonts w:asciiTheme="minorEastAsia" w:hAnsiTheme="minorEastAsia" w:hint="eastAsia"/>
          <w:sz w:val="24"/>
          <w:szCs w:val="24"/>
        </w:rPr>
        <w:t>除典型论文的其他</w:t>
      </w:r>
      <w:r w:rsidR="00330EF6">
        <w:rPr>
          <w:rFonts w:asciiTheme="minorEastAsia" w:hAnsiTheme="minorEastAsia" w:hint="eastAsia"/>
          <w:sz w:val="24"/>
          <w:szCs w:val="24"/>
        </w:rPr>
        <w:t>论文</w:t>
      </w:r>
      <w:r>
        <w:rPr>
          <w:rFonts w:asciiTheme="minorEastAsia" w:hAnsiTheme="minorEastAsia" w:hint="eastAsia"/>
          <w:sz w:val="24"/>
          <w:szCs w:val="24"/>
        </w:rPr>
        <w:t>（以考勤表人数为准）</w:t>
      </w:r>
    </w:p>
    <w:p w:rsidR="003E5381" w:rsidRDefault="003E5381" w:rsidP="00A765F4">
      <w:pPr>
        <w:pStyle w:val="a5"/>
        <w:numPr>
          <w:ilvl w:val="0"/>
          <w:numId w:val="5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讲稿、课件</w:t>
      </w:r>
      <w:r w:rsidR="00352AB3">
        <w:rPr>
          <w:rFonts w:asciiTheme="minorEastAsia" w:hAnsiTheme="minorEastAsia" w:hint="eastAsia"/>
          <w:sz w:val="24"/>
          <w:szCs w:val="24"/>
        </w:rPr>
        <w:t>（如果不打印需提供网址）</w:t>
      </w:r>
    </w:p>
    <w:p w:rsidR="00A765F4" w:rsidRPr="00A765F4" w:rsidRDefault="00A765F4" w:rsidP="00EB098D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A765F4" w:rsidRDefault="00A765F4" w:rsidP="00EB098D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9B3410" w:rsidRDefault="009B3410" w:rsidP="00EB098D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195EFB" w:rsidRDefault="00195EFB" w:rsidP="00EB098D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658AC" w:rsidRDefault="00F70517" w:rsidP="005658A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试卷</w:t>
      </w:r>
      <w:r w:rsidR="005658AC">
        <w:rPr>
          <w:rFonts w:asciiTheme="minorEastAsia" w:hAnsiTheme="minorEastAsia" w:hint="eastAsia"/>
          <w:b/>
          <w:sz w:val="24"/>
          <w:szCs w:val="24"/>
        </w:rPr>
        <w:t>装订内容及排序</w:t>
      </w:r>
    </w:p>
    <w:p w:rsidR="005658AC" w:rsidRDefault="005658AC" w:rsidP="005658A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5658AC">
        <w:rPr>
          <w:rFonts w:asciiTheme="minorEastAsia" w:hAnsiTheme="minorEastAsia" w:hint="eastAsia"/>
          <w:sz w:val="24"/>
          <w:szCs w:val="24"/>
        </w:rPr>
        <w:t>试卷封皮</w:t>
      </w:r>
    </w:p>
    <w:p w:rsidR="00061AC6" w:rsidRDefault="00C81CCA" w:rsidP="005658A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A卷</w:t>
      </w:r>
      <w:r w:rsidR="000311B3">
        <w:rPr>
          <w:rFonts w:asciiTheme="minorEastAsia" w:hAnsiTheme="minorEastAsia" w:hint="eastAsia"/>
          <w:sz w:val="24"/>
          <w:szCs w:val="24"/>
        </w:rPr>
        <w:t>空白卷</w:t>
      </w:r>
    </w:p>
    <w:p w:rsidR="005658AC" w:rsidRPr="005658AC" w:rsidRDefault="005658AC" w:rsidP="005658A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成绩登记</w:t>
      </w:r>
      <w:r w:rsidR="002133FF">
        <w:rPr>
          <w:rFonts w:asciiTheme="minorEastAsia" w:hAnsiTheme="minorEastAsia" w:hint="eastAsia"/>
          <w:sz w:val="24"/>
          <w:szCs w:val="24"/>
        </w:rPr>
        <w:t>总</w:t>
      </w:r>
      <w:r>
        <w:rPr>
          <w:rFonts w:asciiTheme="minorEastAsia" w:hAnsiTheme="minorEastAsia" w:hint="eastAsia"/>
          <w:sz w:val="24"/>
          <w:szCs w:val="24"/>
        </w:rPr>
        <w:t>表</w:t>
      </w:r>
      <w:r w:rsidR="001B396E">
        <w:rPr>
          <w:rFonts w:asciiTheme="minorEastAsia" w:hAnsiTheme="minorEastAsia" w:hint="eastAsia"/>
          <w:sz w:val="24"/>
          <w:szCs w:val="24"/>
        </w:rPr>
        <w:t>（含柱状图）</w:t>
      </w:r>
    </w:p>
    <w:p w:rsidR="005658AC" w:rsidRDefault="005658AC" w:rsidP="005658AC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5658AC">
        <w:rPr>
          <w:rFonts w:asciiTheme="minorEastAsia" w:hAnsiTheme="minorEastAsia" w:hint="eastAsia"/>
          <w:sz w:val="24"/>
          <w:szCs w:val="24"/>
        </w:rPr>
        <w:t>课程授课班级</w:t>
      </w:r>
      <w:r w:rsidR="00EE7DE2">
        <w:rPr>
          <w:rFonts w:asciiTheme="minorEastAsia" w:hAnsiTheme="minorEastAsia" w:hint="eastAsia"/>
          <w:sz w:val="24"/>
          <w:szCs w:val="24"/>
        </w:rPr>
        <w:t>除</w:t>
      </w:r>
      <w:r>
        <w:rPr>
          <w:rFonts w:asciiTheme="minorEastAsia" w:hAnsiTheme="minorEastAsia" w:hint="eastAsia"/>
          <w:sz w:val="24"/>
          <w:szCs w:val="24"/>
        </w:rPr>
        <w:t>典型试卷外其他</w:t>
      </w:r>
      <w:r w:rsidRPr="005658AC">
        <w:rPr>
          <w:rFonts w:asciiTheme="minorEastAsia" w:hAnsiTheme="minorEastAsia" w:hint="eastAsia"/>
          <w:sz w:val="24"/>
          <w:szCs w:val="24"/>
        </w:rPr>
        <w:t>试卷（以</w:t>
      </w:r>
      <w:r w:rsidR="009B3410">
        <w:rPr>
          <w:rFonts w:asciiTheme="minorEastAsia" w:hAnsiTheme="minorEastAsia" w:hint="eastAsia"/>
          <w:sz w:val="24"/>
          <w:szCs w:val="24"/>
        </w:rPr>
        <w:t>学号顺序排列，</w:t>
      </w:r>
      <w:r w:rsidR="009B3410" w:rsidRPr="005658AC">
        <w:rPr>
          <w:rFonts w:asciiTheme="minorEastAsia" w:hAnsiTheme="minorEastAsia" w:hint="eastAsia"/>
          <w:sz w:val="24"/>
          <w:szCs w:val="24"/>
        </w:rPr>
        <w:t>人数</w:t>
      </w:r>
      <w:r w:rsidR="009B3410">
        <w:rPr>
          <w:rFonts w:asciiTheme="minorEastAsia" w:hAnsiTheme="minorEastAsia" w:hint="eastAsia"/>
          <w:sz w:val="24"/>
          <w:szCs w:val="24"/>
        </w:rPr>
        <w:t>以成绩登记表</w:t>
      </w:r>
      <w:r w:rsidR="009B3410" w:rsidRPr="005658AC">
        <w:rPr>
          <w:rFonts w:asciiTheme="minorEastAsia" w:hAnsiTheme="minorEastAsia" w:hint="eastAsia"/>
          <w:sz w:val="24"/>
          <w:szCs w:val="24"/>
        </w:rPr>
        <w:t>为准</w:t>
      </w:r>
      <w:r w:rsidRPr="005658AC">
        <w:rPr>
          <w:rFonts w:asciiTheme="minorEastAsia" w:hAnsiTheme="minorEastAsia" w:hint="eastAsia"/>
          <w:sz w:val="24"/>
          <w:szCs w:val="24"/>
        </w:rPr>
        <w:t>）</w:t>
      </w:r>
    </w:p>
    <w:p w:rsidR="005658AC" w:rsidRPr="001B396E" w:rsidRDefault="005658AC" w:rsidP="001B396E">
      <w:pPr>
        <w:rPr>
          <w:rFonts w:asciiTheme="minorEastAsia" w:hAnsiTheme="minorEastAsia"/>
          <w:sz w:val="24"/>
          <w:szCs w:val="24"/>
        </w:rPr>
      </w:pPr>
    </w:p>
    <w:p w:rsidR="005658AC" w:rsidRPr="009B3410" w:rsidRDefault="005658AC" w:rsidP="005658AC">
      <w:pPr>
        <w:rPr>
          <w:rFonts w:asciiTheme="minorEastAsia" w:hAnsiTheme="minorEastAsia"/>
          <w:sz w:val="24"/>
          <w:szCs w:val="24"/>
        </w:rPr>
      </w:pPr>
    </w:p>
    <w:p w:rsidR="005658AC" w:rsidRPr="004212CE" w:rsidRDefault="000311B3" w:rsidP="004212C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212CE">
        <w:rPr>
          <w:rFonts w:asciiTheme="minorEastAsia" w:hAnsiTheme="minorEastAsia" w:hint="eastAsia"/>
          <w:color w:val="000000" w:themeColor="text1"/>
          <w:sz w:val="24"/>
          <w:szCs w:val="24"/>
        </w:rPr>
        <w:t>注：完整填写试卷封皮信息，</w:t>
      </w:r>
      <w:r w:rsidR="004212CE" w:rsidRPr="004212CE">
        <w:rPr>
          <w:rFonts w:asciiTheme="minorEastAsia" w:hAnsiTheme="minorEastAsia" w:hint="eastAsia"/>
          <w:color w:val="000000" w:themeColor="text1"/>
          <w:sz w:val="24"/>
          <w:szCs w:val="24"/>
        </w:rPr>
        <w:t>主考和监考老师亲笔签名。</w:t>
      </w:r>
      <w:r w:rsidRPr="004212CE">
        <w:rPr>
          <w:rFonts w:asciiTheme="minorEastAsia" w:hAnsiTheme="minorEastAsia" w:hint="eastAsia"/>
          <w:color w:val="000000" w:themeColor="text1"/>
          <w:sz w:val="24"/>
          <w:szCs w:val="24"/>
        </w:rPr>
        <w:t>检查并补充</w:t>
      </w:r>
      <w:r w:rsidR="00C81CCA">
        <w:rPr>
          <w:rFonts w:asciiTheme="minorEastAsia" w:hAnsiTheme="minorEastAsia" w:hint="eastAsia"/>
          <w:color w:val="000000" w:themeColor="text1"/>
          <w:sz w:val="24"/>
          <w:szCs w:val="24"/>
        </w:rPr>
        <w:t>每份</w:t>
      </w:r>
      <w:r w:rsidRPr="004212CE">
        <w:rPr>
          <w:rFonts w:asciiTheme="minorEastAsia" w:hAnsiTheme="minorEastAsia" w:hint="eastAsia"/>
          <w:color w:val="000000" w:themeColor="text1"/>
          <w:sz w:val="24"/>
          <w:szCs w:val="24"/>
        </w:rPr>
        <w:t>学生答卷</w:t>
      </w:r>
      <w:r w:rsidR="001B396E" w:rsidRPr="004212CE">
        <w:rPr>
          <w:rFonts w:asciiTheme="minorEastAsia" w:hAnsiTheme="minorEastAsia" w:hint="eastAsia"/>
          <w:color w:val="000000" w:themeColor="text1"/>
          <w:sz w:val="24"/>
          <w:szCs w:val="24"/>
        </w:rPr>
        <w:t>上课程</w:t>
      </w:r>
      <w:r w:rsidRPr="004212CE">
        <w:rPr>
          <w:rFonts w:asciiTheme="minorEastAsia" w:hAnsiTheme="minorEastAsia" w:hint="eastAsia"/>
          <w:color w:val="000000" w:themeColor="text1"/>
          <w:sz w:val="24"/>
          <w:szCs w:val="24"/>
        </w:rPr>
        <w:t>信息</w:t>
      </w:r>
      <w:r w:rsidR="004212CE" w:rsidRPr="004212CE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212CE">
        <w:rPr>
          <w:rFonts w:asciiTheme="minorEastAsia" w:hAnsiTheme="minorEastAsia" w:hint="eastAsia"/>
          <w:color w:val="000000" w:themeColor="text1"/>
          <w:sz w:val="24"/>
          <w:szCs w:val="24"/>
        </w:rPr>
        <w:t>含</w:t>
      </w:r>
      <w:r w:rsidR="004212CE" w:rsidRPr="004212C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考试课程、考试地点、考试时间、A卷打√</w:t>
      </w:r>
      <w:r w:rsidR="004212C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等。</w:t>
      </w:r>
    </w:p>
    <w:p w:rsidR="00F70517" w:rsidRPr="004212CE" w:rsidRDefault="00F70517" w:rsidP="000311B3">
      <w:pPr>
        <w:ind w:left="3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70517" w:rsidRDefault="00F70517" w:rsidP="000311B3">
      <w:pPr>
        <w:ind w:left="360"/>
        <w:rPr>
          <w:rFonts w:asciiTheme="minorEastAsia" w:hAnsiTheme="minorEastAsia"/>
          <w:sz w:val="24"/>
          <w:szCs w:val="24"/>
        </w:rPr>
      </w:pPr>
    </w:p>
    <w:p w:rsidR="00F70517" w:rsidRDefault="00F70517" w:rsidP="000311B3">
      <w:pPr>
        <w:ind w:left="360"/>
        <w:rPr>
          <w:rFonts w:asciiTheme="minorEastAsia" w:hAnsiTheme="minorEastAsia"/>
          <w:sz w:val="24"/>
          <w:szCs w:val="24"/>
        </w:rPr>
      </w:pPr>
    </w:p>
    <w:p w:rsidR="00F70517" w:rsidRDefault="00F70517" w:rsidP="000311B3">
      <w:pPr>
        <w:ind w:left="360"/>
        <w:rPr>
          <w:rFonts w:asciiTheme="minorEastAsia" w:hAnsiTheme="minorEastAsia"/>
          <w:sz w:val="24"/>
          <w:szCs w:val="24"/>
        </w:rPr>
      </w:pPr>
    </w:p>
    <w:p w:rsidR="00F70517" w:rsidRDefault="00F70517" w:rsidP="00F70517">
      <w:pPr>
        <w:jc w:val="left"/>
        <w:rPr>
          <w:rFonts w:asciiTheme="minorEastAsia" w:hAnsiTheme="minorEastAsia"/>
          <w:b/>
          <w:sz w:val="24"/>
          <w:szCs w:val="24"/>
        </w:rPr>
      </w:pPr>
      <w:r w:rsidRPr="00F70517">
        <w:rPr>
          <w:rFonts w:asciiTheme="minorEastAsia" w:hAnsiTheme="minorEastAsia" w:hint="eastAsia"/>
          <w:b/>
          <w:sz w:val="24"/>
          <w:szCs w:val="24"/>
        </w:rPr>
        <w:t>小论文</w:t>
      </w:r>
      <w:r w:rsidR="009B3410">
        <w:rPr>
          <w:rFonts w:asciiTheme="minorEastAsia" w:hAnsiTheme="minorEastAsia" w:hint="eastAsia"/>
          <w:b/>
          <w:sz w:val="24"/>
          <w:szCs w:val="24"/>
        </w:rPr>
        <w:t>、实验报告</w:t>
      </w:r>
      <w:r w:rsidRPr="00F70517">
        <w:rPr>
          <w:rFonts w:asciiTheme="minorEastAsia" w:hAnsiTheme="minorEastAsia" w:hint="eastAsia"/>
          <w:b/>
          <w:sz w:val="24"/>
          <w:szCs w:val="24"/>
        </w:rPr>
        <w:t>装订内容及排序</w:t>
      </w:r>
    </w:p>
    <w:p w:rsidR="009B3410" w:rsidRPr="009B3410" w:rsidRDefault="009B3410" w:rsidP="009B3410">
      <w:pPr>
        <w:pStyle w:val="a5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B3410">
        <w:rPr>
          <w:rFonts w:asciiTheme="minorEastAsia" w:hAnsiTheme="minorEastAsia" w:hint="eastAsia"/>
          <w:sz w:val="24"/>
          <w:szCs w:val="24"/>
        </w:rPr>
        <w:t>小论文或实验报告封皮</w:t>
      </w:r>
    </w:p>
    <w:p w:rsidR="009B3410" w:rsidRDefault="009B3410" w:rsidP="009B3410">
      <w:pPr>
        <w:pStyle w:val="a5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实验项目目录</w:t>
      </w:r>
    </w:p>
    <w:p w:rsidR="009B3410" w:rsidRDefault="009B3410" w:rsidP="009B3410">
      <w:pPr>
        <w:pStyle w:val="a5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成绩登记总表（含柱状图）</w:t>
      </w:r>
    </w:p>
    <w:p w:rsidR="009B3410" w:rsidRDefault="009B3410" w:rsidP="009B3410">
      <w:pPr>
        <w:pStyle w:val="a5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5658AC">
        <w:rPr>
          <w:rFonts w:asciiTheme="minorEastAsia" w:hAnsiTheme="minorEastAsia" w:hint="eastAsia"/>
          <w:sz w:val="24"/>
          <w:szCs w:val="24"/>
        </w:rPr>
        <w:t>课程授课班级</w:t>
      </w:r>
      <w:r>
        <w:rPr>
          <w:rFonts w:asciiTheme="minorEastAsia" w:hAnsiTheme="minorEastAsia" w:hint="eastAsia"/>
          <w:sz w:val="24"/>
          <w:szCs w:val="24"/>
        </w:rPr>
        <w:t>小论文或实验报告</w:t>
      </w:r>
      <w:r w:rsidRPr="005658AC">
        <w:rPr>
          <w:rFonts w:asciiTheme="minorEastAsia" w:hAnsiTheme="minorEastAsia" w:hint="eastAsia"/>
          <w:sz w:val="24"/>
          <w:szCs w:val="24"/>
        </w:rPr>
        <w:t>（以</w:t>
      </w:r>
      <w:r>
        <w:rPr>
          <w:rFonts w:asciiTheme="minorEastAsia" w:hAnsiTheme="minorEastAsia" w:hint="eastAsia"/>
          <w:sz w:val="24"/>
          <w:szCs w:val="24"/>
        </w:rPr>
        <w:t>学号顺序排列，</w:t>
      </w:r>
      <w:r w:rsidRPr="005658AC">
        <w:rPr>
          <w:rFonts w:asciiTheme="minorEastAsia" w:hAnsiTheme="minorEastAsia" w:hint="eastAsia"/>
          <w:sz w:val="24"/>
          <w:szCs w:val="24"/>
        </w:rPr>
        <w:t>人数</w:t>
      </w:r>
      <w:r>
        <w:rPr>
          <w:rFonts w:asciiTheme="minorEastAsia" w:hAnsiTheme="minorEastAsia" w:hint="eastAsia"/>
          <w:sz w:val="24"/>
          <w:szCs w:val="24"/>
        </w:rPr>
        <w:t>以成绩登记表</w:t>
      </w:r>
      <w:r w:rsidRPr="005658AC">
        <w:rPr>
          <w:rFonts w:asciiTheme="minorEastAsia" w:hAnsiTheme="minorEastAsia" w:hint="eastAsia"/>
          <w:sz w:val="24"/>
          <w:szCs w:val="24"/>
        </w:rPr>
        <w:t>为准</w:t>
      </w:r>
      <w:r w:rsidR="004F3C98">
        <w:rPr>
          <w:rFonts w:asciiTheme="minorEastAsia" w:hAnsiTheme="minorEastAsia" w:hint="eastAsia"/>
          <w:sz w:val="24"/>
          <w:szCs w:val="24"/>
        </w:rPr>
        <w:t>）</w:t>
      </w:r>
    </w:p>
    <w:p w:rsidR="004F3C98" w:rsidRDefault="004F3C98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4F3C98" w:rsidRDefault="004F3C98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4F3C98" w:rsidRDefault="002A5DC6" w:rsidP="004F3C9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注：封面</w:t>
      </w:r>
      <w:r w:rsidR="004F3C98">
        <w:rPr>
          <w:rFonts w:asciiTheme="minorEastAsia" w:hAnsiTheme="minorEastAsia" w:hint="eastAsia"/>
          <w:sz w:val="24"/>
          <w:szCs w:val="24"/>
        </w:rPr>
        <w:t>格式统一</w:t>
      </w:r>
    </w:p>
    <w:p w:rsidR="00C57343" w:rsidRDefault="00C5734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C57343" w:rsidRDefault="00C5734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C57343" w:rsidRDefault="00C5734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C57343" w:rsidRDefault="00C5734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C57343" w:rsidRDefault="002A5DC6" w:rsidP="004F3C9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表格下载网址：</w:t>
      </w:r>
      <w:r w:rsidRPr="002A5DC6">
        <w:rPr>
          <w:rFonts w:asciiTheme="minorEastAsia" w:hAnsiTheme="minorEastAsia"/>
          <w:sz w:val="24"/>
          <w:szCs w:val="24"/>
        </w:rPr>
        <w:t>http://cee.xmu.edu.cn/DownloadList.aspx?Id=DOT3</w:t>
      </w:r>
    </w:p>
    <w:p w:rsidR="00FA6F80" w:rsidRDefault="00EB7069" w:rsidP="004F3C9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教务表格</w:t>
      </w: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99060</wp:posOffset>
            </wp:positionV>
            <wp:extent cx="1371600" cy="128778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</w:p>
    <w:p w:rsidR="00FA6F80" w:rsidRDefault="00FA6F80" w:rsidP="00FA6F8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99060</wp:posOffset>
            </wp:positionV>
            <wp:extent cx="2286000" cy="594360"/>
            <wp:effectExtent l="1905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F80" w:rsidRDefault="00FA6F80" w:rsidP="00FA6F80">
      <w:pPr>
        <w:rPr>
          <w:b/>
          <w:sz w:val="72"/>
          <w:szCs w:val="72"/>
        </w:rPr>
      </w:pPr>
    </w:p>
    <w:p w:rsidR="00FA6F80" w:rsidRDefault="00FA6F80" w:rsidP="00FA6F80">
      <w:pPr>
        <w:ind w:firstLineChars="400" w:firstLine="2088"/>
        <w:rPr>
          <w:b/>
          <w:sz w:val="52"/>
          <w:szCs w:val="52"/>
        </w:rPr>
      </w:pPr>
    </w:p>
    <w:p w:rsidR="00FA6F80" w:rsidRDefault="00FA6F80" w:rsidP="00FA6F80">
      <w:pPr>
        <w:ind w:firstLineChars="400" w:firstLine="2088"/>
        <w:rPr>
          <w:b/>
          <w:sz w:val="52"/>
          <w:szCs w:val="52"/>
        </w:rPr>
      </w:pPr>
    </w:p>
    <w:p w:rsidR="00FA6F80" w:rsidRDefault="00FA6F80" w:rsidP="00FA6F80">
      <w:pPr>
        <w:ind w:firstLineChars="400" w:firstLine="2088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本科课程实习报告</w:t>
      </w:r>
    </w:p>
    <w:p w:rsidR="00FA6F80" w:rsidRDefault="00FA6F80" w:rsidP="00FA6F80">
      <w:pPr>
        <w:ind w:firstLineChars="400" w:firstLine="2088"/>
        <w:rPr>
          <w:b/>
          <w:sz w:val="52"/>
          <w:szCs w:val="52"/>
        </w:rPr>
      </w:pPr>
    </w:p>
    <w:p w:rsidR="00FA6F80" w:rsidRDefault="00FA6F80" w:rsidP="00FA6F80">
      <w:pPr>
        <w:ind w:firstLineChars="400" w:firstLine="2088"/>
        <w:rPr>
          <w:b/>
          <w:sz w:val="52"/>
          <w:szCs w:val="52"/>
        </w:rPr>
      </w:pPr>
    </w:p>
    <w:p w:rsidR="00FA6F80" w:rsidRDefault="00FA6F80" w:rsidP="00FA6F80">
      <w:pPr>
        <w:ind w:firstLineChars="150" w:firstLine="48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>
        <w:rPr>
          <w:rFonts w:hint="eastAsia"/>
          <w:b/>
          <w:sz w:val="32"/>
          <w:szCs w:val="32"/>
        </w:rPr>
        <w:t>课程名称：</w:t>
      </w:r>
    </w:p>
    <w:p w:rsidR="00FA6F80" w:rsidRPr="00327A4C" w:rsidRDefault="00FA6F80" w:rsidP="00FA6F80">
      <w:pPr>
        <w:ind w:firstLineChars="645" w:firstLine="2331"/>
        <w:rPr>
          <w:b/>
          <w:sz w:val="36"/>
          <w:szCs w:val="36"/>
          <w:u w:val="single"/>
        </w:rPr>
      </w:pPr>
      <w:r w:rsidRPr="0018433E">
        <w:rPr>
          <w:rFonts w:hint="eastAsia"/>
          <w:b/>
          <w:sz w:val="36"/>
          <w:szCs w:val="36"/>
        </w:rPr>
        <w:t>专</w:t>
      </w:r>
      <w:r>
        <w:rPr>
          <w:rFonts w:hint="eastAsia"/>
          <w:b/>
          <w:sz w:val="36"/>
          <w:szCs w:val="36"/>
        </w:rPr>
        <w:t xml:space="preserve">    </w:t>
      </w:r>
      <w:r w:rsidRPr="0018433E"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>：</w:t>
      </w:r>
      <w:r w:rsidRPr="0018433E">
        <w:rPr>
          <w:rFonts w:hint="eastAsia"/>
          <w:b/>
          <w:sz w:val="36"/>
          <w:szCs w:val="36"/>
        </w:rPr>
        <w:t xml:space="preserve"> </w:t>
      </w:r>
    </w:p>
    <w:p w:rsidR="00FA6F80" w:rsidRPr="0018433E" w:rsidRDefault="00FA6F80" w:rsidP="00FA6F80">
      <w:pPr>
        <w:ind w:firstLineChars="650" w:firstLine="234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学生年级</w:t>
      </w:r>
      <w:r w:rsidRPr="0018433E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 xml:space="preserve"> </w:t>
      </w:r>
    </w:p>
    <w:p w:rsidR="00FA6F80" w:rsidRPr="003A4E6A" w:rsidRDefault="00FA6F80" w:rsidP="00FA6F80">
      <w:pPr>
        <w:ind w:firstLineChars="650" w:firstLine="2349"/>
        <w:rPr>
          <w:b/>
          <w:sz w:val="32"/>
          <w:szCs w:val="32"/>
        </w:rPr>
      </w:pPr>
      <w:r w:rsidRPr="0018433E">
        <w:rPr>
          <w:rFonts w:hint="eastAsia"/>
          <w:b/>
          <w:sz w:val="36"/>
          <w:szCs w:val="36"/>
        </w:rPr>
        <w:t>所在学期：</w:t>
      </w:r>
      <w:r w:rsidRPr="003A4E6A">
        <w:rPr>
          <w:rFonts w:hint="eastAsia"/>
          <w:b/>
          <w:sz w:val="32"/>
          <w:szCs w:val="32"/>
        </w:rPr>
        <w:t xml:space="preserve"> </w:t>
      </w:r>
    </w:p>
    <w:p w:rsidR="00FA6F80" w:rsidRDefault="00FA6F80" w:rsidP="00FA6F80">
      <w:pPr>
        <w:ind w:firstLineChars="400" w:firstLine="1280"/>
        <w:rPr>
          <w:sz w:val="32"/>
          <w:szCs w:val="32"/>
        </w:rPr>
      </w:pPr>
    </w:p>
    <w:p w:rsidR="00FA6F80" w:rsidRDefault="00FA6F80" w:rsidP="00FA6F80">
      <w:pPr>
        <w:ind w:firstLineChars="400" w:firstLine="1280"/>
        <w:rPr>
          <w:sz w:val="32"/>
          <w:szCs w:val="32"/>
        </w:rPr>
      </w:pPr>
    </w:p>
    <w:p w:rsidR="00FA6F80" w:rsidRDefault="00FA6F80" w:rsidP="00FA6F80">
      <w:pPr>
        <w:ind w:firstLineChars="400" w:firstLine="1280"/>
        <w:rPr>
          <w:sz w:val="32"/>
          <w:szCs w:val="32"/>
        </w:rPr>
      </w:pPr>
    </w:p>
    <w:p w:rsidR="00FA6F80" w:rsidRDefault="00FA6F80" w:rsidP="00FA6F80">
      <w:pPr>
        <w:rPr>
          <w:sz w:val="32"/>
          <w:szCs w:val="32"/>
        </w:rPr>
      </w:pP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99060</wp:posOffset>
            </wp:positionV>
            <wp:extent cx="1371600" cy="128778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</w:p>
    <w:p w:rsidR="00F26284" w:rsidRDefault="00F26284" w:rsidP="00F26284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99060</wp:posOffset>
            </wp:positionV>
            <wp:extent cx="2286000" cy="594360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284" w:rsidRDefault="00F26284" w:rsidP="00F26284">
      <w:pPr>
        <w:rPr>
          <w:b/>
          <w:sz w:val="72"/>
          <w:szCs w:val="72"/>
        </w:rPr>
      </w:pPr>
    </w:p>
    <w:p w:rsidR="00F26284" w:rsidRDefault="00F26284" w:rsidP="00F26284">
      <w:pPr>
        <w:ind w:firstLineChars="400" w:firstLine="2088"/>
        <w:rPr>
          <w:b/>
          <w:sz w:val="52"/>
          <w:szCs w:val="52"/>
        </w:rPr>
      </w:pPr>
    </w:p>
    <w:p w:rsidR="00F26284" w:rsidRDefault="00F26284" w:rsidP="00F26284">
      <w:pPr>
        <w:ind w:firstLineChars="400" w:firstLine="2088"/>
        <w:rPr>
          <w:b/>
          <w:sz w:val="52"/>
          <w:szCs w:val="52"/>
        </w:rPr>
      </w:pPr>
    </w:p>
    <w:p w:rsidR="00F26284" w:rsidRDefault="00F26284" w:rsidP="00F26284">
      <w:pPr>
        <w:ind w:firstLineChars="400" w:firstLine="2088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本科课程小论文</w:t>
      </w:r>
    </w:p>
    <w:p w:rsidR="00F26284" w:rsidRDefault="00F26284" w:rsidP="00F26284">
      <w:pPr>
        <w:ind w:firstLineChars="400" w:firstLine="2088"/>
        <w:rPr>
          <w:b/>
          <w:sz w:val="52"/>
          <w:szCs w:val="52"/>
        </w:rPr>
      </w:pPr>
    </w:p>
    <w:p w:rsidR="00F26284" w:rsidRDefault="00F26284" w:rsidP="00F26284">
      <w:pPr>
        <w:ind w:firstLineChars="400" w:firstLine="2088"/>
        <w:rPr>
          <w:b/>
          <w:sz w:val="52"/>
          <w:szCs w:val="52"/>
        </w:rPr>
      </w:pPr>
    </w:p>
    <w:p w:rsidR="00F26284" w:rsidRDefault="00F26284" w:rsidP="00F26284">
      <w:pPr>
        <w:ind w:firstLineChars="150" w:firstLine="48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</w:t>
      </w:r>
      <w:r>
        <w:rPr>
          <w:rFonts w:hint="eastAsia"/>
          <w:b/>
          <w:sz w:val="32"/>
          <w:szCs w:val="32"/>
        </w:rPr>
        <w:t>课程名称：</w:t>
      </w:r>
    </w:p>
    <w:p w:rsidR="00F26284" w:rsidRPr="00327A4C" w:rsidRDefault="00F26284" w:rsidP="00F26284">
      <w:pPr>
        <w:ind w:firstLineChars="645" w:firstLine="2331"/>
        <w:rPr>
          <w:b/>
          <w:sz w:val="36"/>
          <w:szCs w:val="36"/>
          <w:u w:val="single"/>
        </w:rPr>
      </w:pPr>
      <w:r w:rsidRPr="0018433E">
        <w:rPr>
          <w:rFonts w:hint="eastAsia"/>
          <w:b/>
          <w:sz w:val="36"/>
          <w:szCs w:val="36"/>
        </w:rPr>
        <w:t>专</w:t>
      </w:r>
      <w:r>
        <w:rPr>
          <w:rFonts w:hint="eastAsia"/>
          <w:b/>
          <w:sz w:val="36"/>
          <w:szCs w:val="36"/>
        </w:rPr>
        <w:t xml:space="preserve">    </w:t>
      </w:r>
      <w:r w:rsidRPr="0018433E"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>：</w:t>
      </w:r>
      <w:r w:rsidRPr="0018433E">
        <w:rPr>
          <w:rFonts w:hint="eastAsia"/>
          <w:b/>
          <w:sz w:val="36"/>
          <w:szCs w:val="36"/>
        </w:rPr>
        <w:t xml:space="preserve"> </w:t>
      </w:r>
    </w:p>
    <w:p w:rsidR="00F26284" w:rsidRPr="0018433E" w:rsidRDefault="00F26284" w:rsidP="00F26284">
      <w:pPr>
        <w:ind w:firstLineChars="650" w:firstLine="234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学生年级</w:t>
      </w:r>
      <w:r w:rsidRPr="0018433E"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 xml:space="preserve"> </w:t>
      </w:r>
    </w:p>
    <w:p w:rsidR="00F26284" w:rsidRPr="003A4E6A" w:rsidRDefault="00F26284" w:rsidP="00F26284">
      <w:pPr>
        <w:ind w:firstLineChars="650" w:firstLine="2349"/>
        <w:rPr>
          <w:b/>
          <w:sz w:val="32"/>
          <w:szCs w:val="32"/>
        </w:rPr>
      </w:pPr>
      <w:r w:rsidRPr="0018433E">
        <w:rPr>
          <w:rFonts w:hint="eastAsia"/>
          <w:b/>
          <w:sz w:val="36"/>
          <w:szCs w:val="36"/>
        </w:rPr>
        <w:t>所在学期：</w:t>
      </w:r>
      <w:r w:rsidRPr="003A4E6A">
        <w:rPr>
          <w:rFonts w:hint="eastAsia"/>
          <w:b/>
          <w:sz w:val="32"/>
          <w:szCs w:val="32"/>
        </w:rPr>
        <w:t xml:space="preserve"> </w:t>
      </w:r>
    </w:p>
    <w:p w:rsidR="00F26284" w:rsidRDefault="00F26284" w:rsidP="00F26284">
      <w:pPr>
        <w:ind w:firstLineChars="400" w:firstLine="1280"/>
        <w:rPr>
          <w:sz w:val="32"/>
          <w:szCs w:val="32"/>
        </w:rPr>
      </w:pPr>
    </w:p>
    <w:p w:rsidR="00F26284" w:rsidRDefault="00F26284" w:rsidP="00F26284">
      <w:pPr>
        <w:ind w:firstLineChars="400" w:firstLine="1280"/>
        <w:rPr>
          <w:sz w:val="32"/>
          <w:szCs w:val="32"/>
        </w:rPr>
      </w:pPr>
    </w:p>
    <w:p w:rsidR="00FA6F80" w:rsidRDefault="00FA6F80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DC1363" w:rsidRDefault="00DC136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DC1363" w:rsidRDefault="00DC136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DC1363" w:rsidRDefault="00DC136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DC1363" w:rsidRDefault="00DC1363" w:rsidP="00DC1363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厦门大学本科课程大纲</w:t>
      </w:r>
    </w:p>
    <w:tbl>
      <w:tblPr>
        <w:tblpPr w:leftFromText="180" w:rightFromText="180" w:vertAnchor="text" w:horzAnchor="margin" w:tblpXSpec="center" w:tblpY="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471"/>
        <w:gridCol w:w="1261"/>
        <w:gridCol w:w="1620"/>
        <w:gridCol w:w="1081"/>
        <w:gridCol w:w="1620"/>
        <w:gridCol w:w="719"/>
        <w:gridCol w:w="1620"/>
      </w:tblGrid>
      <w:tr w:rsidR="00DC1363" w:rsidTr="008D6AA0">
        <w:trPr>
          <w:trHeight w:val="345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课程名称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</w:p>
        </w:tc>
      </w:tr>
      <w:tr w:rsidR="00DC1363" w:rsidTr="008D6AA0">
        <w:trPr>
          <w:trHeight w:val="345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英文名称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</w:p>
        </w:tc>
      </w:tr>
      <w:tr w:rsidR="00DC1363" w:rsidTr="008D6AA0">
        <w:trPr>
          <w:trHeight w:val="345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课程编号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开课学期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学分</w:t>
            </w:r>
            <w:r w:rsidRPr="00F25DCB">
              <w:rPr>
                <w:sz w:val="24"/>
              </w:rPr>
              <w:t>/</w:t>
            </w:r>
            <w:r w:rsidRPr="00F25DCB">
              <w:rPr>
                <w:rFonts w:hint="eastAsia"/>
                <w:sz w:val="24"/>
              </w:rPr>
              <w:t>周学时</w:t>
            </w:r>
            <w:r w:rsidRPr="00F25DCB">
              <w:rPr>
                <w:sz w:val="24"/>
              </w:rPr>
              <w:t xml:space="preserve"> 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ind w:left="207"/>
              <w:rPr>
                <w:sz w:val="24"/>
              </w:rPr>
            </w:pPr>
          </w:p>
        </w:tc>
      </w:tr>
      <w:tr w:rsidR="00DC1363" w:rsidTr="008D6AA0">
        <w:trPr>
          <w:trHeight w:val="345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课程类型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ind w:left="207"/>
              <w:rPr>
                <w:sz w:val="24"/>
              </w:rPr>
            </w:pPr>
          </w:p>
        </w:tc>
      </w:tr>
      <w:tr w:rsidR="00DC1363" w:rsidTr="008D6AA0">
        <w:trPr>
          <w:trHeight w:val="345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先修课程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ind w:left="207"/>
              <w:rPr>
                <w:sz w:val="24"/>
              </w:rPr>
            </w:pPr>
          </w:p>
        </w:tc>
      </w:tr>
      <w:tr w:rsidR="00DC1363" w:rsidTr="008D6AA0">
        <w:trPr>
          <w:trHeight w:val="345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选用教材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ind w:left="207"/>
              <w:rPr>
                <w:sz w:val="24"/>
              </w:rPr>
            </w:pPr>
          </w:p>
        </w:tc>
      </w:tr>
      <w:tr w:rsidR="00DC1363" w:rsidTr="008D6AA0">
        <w:trPr>
          <w:trHeight w:val="345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rPr>
                <w:sz w:val="24"/>
              </w:rPr>
            </w:pPr>
            <w:r w:rsidRPr="00F25DCB">
              <w:rPr>
                <w:rFonts w:hint="eastAsia"/>
                <w:sz w:val="24"/>
              </w:rPr>
              <w:t>主要参考书</w:t>
            </w:r>
          </w:p>
        </w:tc>
        <w:tc>
          <w:tcPr>
            <w:tcW w:w="7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Pr="00F25DCB" w:rsidRDefault="00DC1363" w:rsidP="008D6AA0">
            <w:pPr>
              <w:spacing w:line="360" w:lineRule="auto"/>
              <w:ind w:left="207"/>
              <w:rPr>
                <w:bCs/>
                <w:sz w:val="24"/>
              </w:rPr>
            </w:pPr>
          </w:p>
        </w:tc>
      </w:tr>
      <w:tr w:rsidR="00DC1363" w:rsidTr="008D6AA0">
        <w:trPr>
          <w:trHeight w:val="381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一、课程性质、目的与任务</w:t>
            </w:r>
          </w:p>
        </w:tc>
      </w:tr>
      <w:tr w:rsidR="00DC1363" w:rsidTr="008D6AA0">
        <w:trPr>
          <w:trHeight w:val="818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</w:tr>
      <w:tr w:rsidR="00DC1363" w:rsidTr="008D6AA0">
        <w:trPr>
          <w:trHeight w:val="411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二、教学基本要求</w:t>
            </w:r>
          </w:p>
        </w:tc>
      </w:tr>
      <w:tr w:rsidR="00DC1363" w:rsidTr="008D6AA0">
        <w:trPr>
          <w:trHeight w:val="621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</w:tr>
      <w:tr w:rsidR="00DC1363" w:rsidTr="008D6AA0">
        <w:trPr>
          <w:trHeight w:val="325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三、主要内容及学时安排</w:t>
            </w:r>
          </w:p>
        </w:tc>
      </w:tr>
      <w:tr w:rsidR="00DC1363" w:rsidTr="008D6AA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章或节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主要内容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学时安排</w:t>
            </w:r>
          </w:p>
        </w:tc>
      </w:tr>
      <w:tr w:rsidR="00DC1363" w:rsidTr="008D6AA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</w:tr>
      <w:tr w:rsidR="00DC1363" w:rsidTr="008D6AA0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</w:tr>
      <w:tr w:rsidR="00DC1363" w:rsidTr="008D6AA0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</w:tr>
      <w:tr w:rsidR="00DC1363" w:rsidTr="008D6AA0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…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</w:tr>
      <w:tr w:rsidR="00DC1363" w:rsidTr="008D6AA0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N</w:t>
            </w:r>
          </w:p>
        </w:tc>
        <w:tc>
          <w:tcPr>
            <w:tcW w:w="6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</w:p>
        </w:tc>
      </w:tr>
      <w:tr w:rsidR="00DC1363" w:rsidTr="008D6AA0">
        <w:trPr>
          <w:trHeight w:val="1065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四、考核方式：</w:t>
            </w:r>
          </w:p>
        </w:tc>
      </w:tr>
      <w:tr w:rsidR="00DC1363" w:rsidTr="008D6AA0">
        <w:trPr>
          <w:trHeight w:val="1065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五、开课专业：</w:t>
            </w:r>
          </w:p>
        </w:tc>
      </w:tr>
      <w:tr w:rsidR="00DC1363" w:rsidTr="008D6AA0">
        <w:trPr>
          <w:trHeight w:val="477"/>
        </w:trPr>
        <w:tc>
          <w:tcPr>
            <w:tcW w:w="9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63" w:rsidRDefault="00DC1363" w:rsidP="008D6AA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六、其它信息</w:t>
            </w:r>
          </w:p>
        </w:tc>
      </w:tr>
    </w:tbl>
    <w:p w:rsidR="00DC1363" w:rsidRDefault="00DC1363" w:rsidP="00DC1363">
      <w:pPr>
        <w:spacing w:line="360" w:lineRule="auto"/>
        <w:rPr>
          <w:sz w:val="24"/>
        </w:rPr>
      </w:pPr>
      <w:r>
        <w:rPr>
          <w:rFonts w:hint="eastAsia"/>
          <w:sz w:val="24"/>
        </w:rPr>
        <w:t>大纲制定者：</w:t>
      </w:r>
    </w:p>
    <w:p w:rsidR="00DC1363" w:rsidRDefault="00DC1363" w:rsidP="00DC1363">
      <w:pPr>
        <w:spacing w:line="360" w:lineRule="auto"/>
        <w:rPr>
          <w:sz w:val="24"/>
        </w:rPr>
      </w:pPr>
      <w:r>
        <w:rPr>
          <w:rFonts w:hint="eastAsia"/>
          <w:sz w:val="24"/>
        </w:rPr>
        <w:t>大纲审定者：</w:t>
      </w:r>
    </w:p>
    <w:p w:rsidR="00DC1363" w:rsidRDefault="00DC1363" w:rsidP="00DC1363">
      <w:pPr>
        <w:spacing w:line="360" w:lineRule="auto"/>
        <w:rPr>
          <w:sz w:val="24"/>
        </w:rPr>
      </w:pPr>
    </w:p>
    <w:p w:rsidR="00DC1363" w:rsidRDefault="00DC1363" w:rsidP="00DC1363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厦门大学本科课程大纲填写说明：</w:t>
      </w:r>
    </w:p>
    <w:p w:rsidR="00DC1363" w:rsidRDefault="00DC1363" w:rsidP="00DC1363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课程中英文名称必须准确、规范。英文名称每个单词打头字母应用大写。</w:t>
      </w:r>
    </w:p>
    <w:p w:rsidR="00DC1363" w:rsidRDefault="00DC1363" w:rsidP="00DC1363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课程类型是指“公共基本课程”、“校通识课程”、“院系通识课程”、“学科类通修课程”和“学科类方向性课程”。</w:t>
      </w:r>
    </w:p>
    <w:p w:rsidR="00DC1363" w:rsidRDefault="00DC1363" w:rsidP="00DC1363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课程编号不必填写。</w:t>
      </w:r>
    </w:p>
    <w:p w:rsidR="00DC1363" w:rsidRDefault="00DC1363" w:rsidP="00DC1363">
      <w:pPr>
        <w:numPr>
          <w:ilvl w:val="0"/>
          <w:numId w:val="7"/>
        </w:num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课学期是指教学计划规定的该课程应开的学期。例如，“第1学期”、“第2学期”、“第3学期”、“第4学期”、“第5学期”、“第6学期”、“第7学期”、“第8学期”、“第9学期”、“第10学期”和“第11学期”。</w:t>
      </w:r>
    </w:p>
    <w:p w:rsidR="00DC1363" w:rsidRDefault="00DC1363" w:rsidP="00DC1363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先修课程是与该课程具有严格的前后逻辑关系，非先修课程则无法学习该课程。</w:t>
      </w:r>
    </w:p>
    <w:p w:rsidR="00DC1363" w:rsidRDefault="00DC1363" w:rsidP="00DC1363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选用教材和主要参考书</w:t>
      </w:r>
      <w:r>
        <w:rPr>
          <w:rFonts w:ascii="宋体" w:hAnsi="宋体" w:hint="eastAsia"/>
          <w:bCs/>
          <w:sz w:val="24"/>
        </w:rPr>
        <w:t>要求注明作者、书目、出版社、出版年限</w:t>
      </w:r>
      <w:r>
        <w:rPr>
          <w:rFonts w:ascii="宋体" w:hAnsi="宋体" w:hint="eastAsia"/>
          <w:sz w:val="24"/>
        </w:rPr>
        <w:t>。例如，“黄叔武：《系统开发与微机数据库》，北京经济学院出版社，1989年8月有。”</w:t>
      </w:r>
    </w:p>
    <w:p w:rsidR="00DC1363" w:rsidRDefault="00DC1363" w:rsidP="00DC1363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开课专业必须明确，不能出现“等”字样，如“经济学、会计学等专业”。专业名称仅限于学校目前的70个本科专业目录。</w:t>
      </w:r>
    </w:p>
    <w:p w:rsidR="00DC1363" w:rsidRDefault="00DC1363" w:rsidP="00DC136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课程性质、目的和任务。主要是指课程的学科性质，在人才培养中的地位与作用，通过课程的学习使学生掌握了什么知识，获得了那些能力，技能，具备了什么素质等等。</w:t>
      </w:r>
    </w:p>
    <w:p w:rsidR="00DC1363" w:rsidRDefault="00DC1363" w:rsidP="00DC1363">
      <w:pPr>
        <w:rPr>
          <w:rFonts w:ascii="宋体" w:hAnsi="宋体"/>
          <w:sz w:val="24"/>
        </w:rPr>
      </w:pPr>
    </w:p>
    <w:p w:rsidR="00DC1363" w:rsidRDefault="00DC1363" w:rsidP="00DC1363">
      <w:pPr>
        <w:rPr>
          <w:rFonts w:ascii="宋体" w:hAnsi="宋体"/>
          <w:sz w:val="24"/>
        </w:rPr>
      </w:pPr>
    </w:p>
    <w:p w:rsidR="00DC1363" w:rsidRPr="004A6454" w:rsidRDefault="00DC1363" w:rsidP="00DC1363">
      <w:pPr>
        <w:spacing w:line="360" w:lineRule="auto"/>
        <w:rPr>
          <w:sz w:val="24"/>
        </w:rPr>
      </w:pPr>
    </w:p>
    <w:p w:rsidR="00DC1363" w:rsidRDefault="00DC1363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p w:rsidR="00E37416" w:rsidRPr="00CB7195" w:rsidRDefault="00E37416" w:rsidP="00E37416">
      <w:pPr>
        <w:jc w:val="center"/>
        <w:rPr>
          <w:rFonts w:ascii="宋体" w:hAnsi="宋体"/>
          <w:b/>
          <w:sz w:val="36"/>
          <w:szCs w:val="36"/>
        </w:rPr>
      </w:pPr>
      <w:r w:rsidRPr="00CB7195">
        <w:rPr>
          <w:rFonts w:ascii="宋体" w:hAnsi="宋体" w:hint="eastAsia"/>
          <w:b/>
          <w:sz w:val="36"/>
          <w:szCs w:val="36"/>
        </w:rPr>
        <w:lastRenderedPageBreak/>
        <w:t>厦　门　大　学</w:t>
      </w:r>
    </w:p>
    <w:p w:rsidR="00E37416" w:rsidRPr="00CB7195" w:rsidRDefault="00E37416" w:rsidP="00E37416">
      <w:pPr>
        <w:jc w:val="center"/>
        <w:rPr>
          <w:rFonts w:ascii="宋体" w:hAnsi="宋体"/>
          <w:sz w:val="28"/>
          <w:szCs w:val="28"/>
        </w:rPr>
      </w:pPr>
      <w:r w:rsidRPr="00CB7195">
        <w:rPr>
          <w:rFonts w:ascii="宋体" w:hAnsi="宋体" w:hint="eastAsia"/>
          <w:sz w:val="28"/>
          <w:szCs w:val="28"/>
        </w:rPr>
        <w:t>教 学 进 度 表</w:t>
      </w:r>
    </w:p>
    <w:p w:rsidR="00E37416" w:rsidRPr="00CB7195" w:rsidRDefault="00E37416" w:rsidP="00E37416">
      <w:pPr>
        <w:jc w:val="center"/>
        <w:rPr>
          <w:rFonts w:ascii="宋体" w:hAnsi="宋体"/>
          <w:sz w:val="28"/>
          <w:szCs w:val="28"/>
        </w:rPr>
      </w:pPr>
      <w:r w:rsidRPr="00CB7195">
        <w:rPr>
          <w:rFonts w:ascii="宋体" w:hAnsi="宋体" w:hint="eastAsia"/>
          <w:sz w:val="28"/>
          <w:szCs w:val="28"/>
        </w:rPr>
        <w:t>(    －    学年第　学期</w:t>
      </w:r>
      <w:r>
        <w:rPr>
          <w:rFonts w:ascii="宋体" w:hAnsi="宋体" w:hint="eastAsia"/>
          <w:sz w:val="28"/>
          <w:szCs w:val="28"/>
        </w:rPr>
        <w:t xml:space="preserve"> )</w:t>
      </w:r>
    </w:p>
    <w:p w:rsidR="00E37416" w:rsidRPr="00CB7195" w:rsidRDefault="00E37416" w:rsidP="00E37416">
      <w:pPr>
        <w:rPr>
          <w:rFonts w:ascii="宋体" w:hAnsi="宋体"/>
          <w:szCs w:val="21"/>
          <w:u w:val="single"/>
        </w:rPr>
      </w:pPr>
      <w:r w:rsidRPr="00CB7195">
        <w:rPr>
          <w:rFonts w:ascii="宋体" w:hAnsi="宋体" w:hint="eastAsia"/>
          <w:szCs w:val="21"/>
        </w:rPr>
        <w:t>课程名称</w:t>
      </w:r>
      <w:r w:rsidRPr="00CB7195">
        <w:rPr>
          <w:rFonts w:ascii="宋体" w:hAnsi="宋体" w:hint="eastAsia"/>
          <w:szCs w:val="21"/>
          <w:u w:val="single"/>
        </w:rPr>
        <w:t xml:space="preserve">　　　　　　　　　　　　　　　　</w:t>
      </w:r>
      <w:r w:rsidRPr="00CB7195">
        <w:rPr>
          <w:rFonts w:ascii="宋体" w:hAnsi="宋体" w:hint="eastAsia"/>
          <w:szCs w:val="21"/>
        </w:rPr>
        <w:t xml:space="preserve">　　上课系、专业、年级</w:t>
      </w:r>
      <w:r w:rsidRPr="00CB7195">
        <w:rPr>
          <w:rFonts w:ascii="宋体" w:hAnsi="宋体" w:hint="eastAsia"/>
          <w:szCs w:val="21"/>
          <w:u w:val="single"/>
        </w:rPr>
        <w:t xml:space="preserve">　　　　　　　　　</w:t>
      </w:r>
    </w:p>
    <w:p w:rsidR="00E37416" w:rsidRPr="00CB7195" w:rsidRDefault="00E37416" w:rsidP="00E37416">
      <w:pPr>
        <w:rPr>
          <w:rFonts w:ascii="宋体" w:hAnsi="宋体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440"/>
        <w:gridCol w:w="1800"/>
        <w:gridCol w:w="1620"/>
        <w:gridCol w:w="1214"/>
      </w:tblGrid>
      <w:tr w:rsidR="00E37416" w:rsidRPr="00CB7195" w:rsidTr="008D6AA0">
        <w:trPr>
          <w:trHeight w:val="782"/>
        </w:trPr>
        <w:tc>
          <w:tcPr>
            <w:tcW w:w="2448" w:type="dxa"/>
            <w:vAlign w:val="center"/>
          </w:tcPr>
          <w:p w:rsidR="00E37416" w:rsidRPr="00CB7195" w:rsidRDefault="00E37416" w:rsidP="008D6AA0">
            <w:pPr>
              <w:jc w:val="center"/>
              <w:rPr>
                <w:rFonts w:ascii="宋体" w:hAnsi="宋体"/>
                <w:szCs w:val="21"/>
              </w:rPr>
            </w:pPr>
            <w:r w:rsidRPr="00CB7195">
              <w:rPr>
                <w:rFonts w:ascii="宋体" w:hAnsi="宋体" w:hint="eastAsia"/>
                <w:szCs w:val="21"/>
              </w:rPr>
              <w:t>各章节教学内容纲要</w:t>
            </w:r>
          </w:p>
        </w:tc>
        <w:tc>
          <w:tcPr>
            <w:tcW w:w="1440" w:type="dxa"/>
            <w:vAlign w:val="center"/>
          </w:tcPr>
          <w:p w:rsidR="00E37416" w:rsidRPr="00CB7195" w:rsidRDefault="00E37416" w:rsidP="008D6AA0">
            <w:pPr>
              <w:jc w:val="center"/>
              <w:rPr>
                <w:rFonts w:ascii="宋体" w:hAnsi="宋体"/>
                <w:szCs w:val="21"/>
              </w:rPr>
            </w:pPr>
            <w:r w:rsidRPr="00CB7195">
              <w:rPr>
                <w:rFonts w:ascii="宋体" w:hAnsi="宋体" w:hint="eastAsia"/>
                <w:szCs w:val="21"/>
              </w:rPr>
              <w:t>教学形式</w:t>
            </w:r>
          </w:p>
        </w:tc>
        <w:tc>
          <w:tcPr>
            <w:tcW w:w="1800" w:type="dxa"/>
            <w:vAlign w:val="center"/>
          </w:tcPr>
          <w:p w:rsidR="00E37416" w:rsidRPr="00CB7195" w:rsidRDefault="00E37416" w:rsidP="008D6AA0">
            <w:pPr>
              <w:jc w:val="center"/>
              <w:rPr>
                <w:rFonts w:ascii="宋体" w:hAnsi="宋体"/>
                <w:szCs w:val="21"/>
              </w:rPr>
            </w:pPr>
            <w:r w:rsidRPr="00CB7195">
              <w:rPr>
                <w:rFonts w:ascii="宋体" w:hAnsi="宋体" w:hint="eastAsia"/>
                <w:szCs w:val="21"/>
              </w:rPr>
              <w:t>时间安排</w:t>
            </w:r>
          </w:p>
        </w:tc>
        <w:tc>
          <w:tcPr>
            <w:tcW w:w="1620" w:type="dxa"/>
            <w:vAlign w:val="center"/>
          </w:tcPr>
          <w:p w:rsidR="00E37416" w:rsidRPr="00CB7195" w:rsidRDefault="00E37416" w:rsidP="008D6AA0">
            <w:pPr>
              <w:jc w:val="center"/>
              <w:rPr>
                <w:rFonts w:ascii="宋体" w:hAnsi="宋体"/>
                <w:szCs w:val="21"/>
              </w:rPr>
            </w:pPr>
            <w:r w:rsidRPr="00CB7195">
              <w:rPr>
                <w:rFonts w:ascii="宋体" w:hAnsi="宋体" w:hint="eastAsia"/>
                <w:szCs w:val="21"/>
              </w:rPr>
              <w:t>主讲人</w:t>
            </w:r>
          </w:p>
        </w:tc>
        <w:tc>
          <w:tcPr>
            <w:tcW w:w="1214" w:type="dxa"/>
            <w:vAlign w:val="center"/>
          </w:tcPr>
          <w:p w:rsidR="00E37416" w:rsidRPr="00CB7195" w:rsidRDefault="00E37416" w:rsidP="008D6A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上课周</w:t>
            </w: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例：第一章 第一节***</w:t>
            </w:r>
          </w:p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例：         ***实验</w:t>
            </w:r>
          </w:p>
        </w:tc>
        <w:tc>
          <w:tcPr>
            <w:tcW w:w="1440" w:type="dxa"/>
          </w:tcPr>
          <w:p w:rsidR="00E37416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讲授</w:t>
            </w:r>
          </w:p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实验</w:t>
            </w:r>
          </w:p>
        </w:tc>
        <w:tc>
          <w:tcPr>
            <w:tcW w:w="1800" w:type="dxa"/>
          </w:tcPr>
          <w:p w:rsidR="00E37416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2课时</w:t>
            </w:r>
          </w:p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4课时</w:t>
            </w:r>
          </w:p>
        </w:tc>
        <w:tc>
          <w:tcPr>
            <w:tcW w:w="1620" w:type="dxa"/>
          </w:tcPr>
          <w:p w:rsidR="00E37416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***</w:t>
            </w:r>
          </w:p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***</w:t>
            </w:r>
          </w:p>
        </w:tc>
        <w:tc>
          <w:tcPr>
            <w:tcW w:w="1214" w:type="dxa"/>
          </w:tcPr>
          <w:p w:rsidR="00E37416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第一周</w:t>
            </w:r>
          </w:p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第一周</w:t>
            </w: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E37416" w:rsidRPr="00CB7195" w:rsidTr="008D6AA0">
        <w:trPr>
          <w:trHeight w:val="570"/>
        </w:trPr>
        <w:tc>
          <w:tcPr>
            <w:tcW w:w="2448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44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80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620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214" w:type="dxa"/>
          </w:tcPr>
          <w:p w:rsidR="00E37416" w:rsidRPr="00CB7195" w:rsidRDefault="00E37416" w:rsidP="008D6AA0">
            <w:pPr>
              <w:rPr>
                <w:rFonts w:ascii="宋体" w:hAnsi="宋体"/>
                <w:szCs w:val="21"/>
                <w:u w:val="single"/>
              </w:rPr>
            </w:pPr>
          </w:p>
        </w:tc>
      </w:tr>
    </w:tbl>
    <w:p w:rsidR="00E37416" w:rsidRPr="00CB7195" w:rsidRDefault="00E37416" w:rsidP="00E37416">
      <w:pPr>
        <w:rPr>
          <w:rFonts w:ascii="宋体" w:hAnsi="宋体"/>
        </w:rPr>
      </w:pPr>
    </w:p>
    <w:p w:rsidR="00E37416" w:rsidRPr="00CB7195" w:rsidRDefault="00E37416" w:rsidP="00E37416">
      <w:pPr>
        <w:rPr>
          <w:rFonts w:ascii="宋体" w:hAnsi="宋体"/>
          <w:szCs w:val="21"/>
        </w:rPr>
      </w:pPr>
      <w:r w:rsidRPr="00CB7195">
        <w:rPr>
          <w:rFonts w:ascii="宋体" w:hAnsi="宋体" w:hint="eastAsia"/>
          <w:szCs w:val="21"/>
        </w:rPr>
        <w:t>说明：“教学形式”指课堂讲授、实验、习题、讨论、现场教学、社会调查、实习等。</w:t>
      </w:r>
    </w:p>
    <w:p w:rsidR="00E37416" w:rsidRPr="00CB7195" w:rsidRDefault="00E37416" w:rsidP="00E37416">
      <w:pPr>
        <w:rPr>
          <w:rFonts w:ascii="宋体" w:hAnsi="宋体"/>
          <w:szCs w:val="21"/>
        </w:rPr>
      </w:pPr>
    </w:p>
    <w:p w:rsidR="00E37416" w:rsidRPr="00CB7195" w:rsidRDefault="00E37416" w:rsidP="00E37416">
      <w:pPr>
        <w:rPr>
          <w:rFonts w:ascii="宋体" w:hAnsi="宋体"/>
          <w:szCs w:val="21"/>
        </w:rPr>
      </w:pPr>
      <w:r w:rsidRPr="00CB7195">
        <w:rPr>
          <w:rFonts w:ascii="宋体" w:hAnsi="宋体" w:hint="eastAsia"/>
          <w:szCs w:val="21"/>
        </w:rPr>
        <w:t xml:space="preserve">　　　　　　　　　　　　　　　　　　　　　</w:t>
      </w:r>
      <w:r w:rsidRPr="00CB7195">
        <w:rPr>
          <w:rFonts w:ascii="宋体" w:hAnsi="宋体" w:hint="eastAsia"/>
          <w:szCs w:val="21"/>
          <w:u w:val="single"/>
        </w:rPr>
        <w:t xml:space="preserve">          　　　</w:t>
      </w:r>
      <w:r w:rsidRPr="00CB7195">
        <w:rPr>
          <w:rFonts w:ascii="宋体" w:hAnsi="宋体" w:hint="eastAsia"/>
          <w:szCs w:val="21"/>
        </w:rPr>
        <w:t>系</w:t>
      </w:r>
      <w:r w:rsidRPr="00CB7195">
        <w:rPr>
          <w:rFonts w:ascii="宋体" w:hAnsi="宋体" w:hint="eastAsia"/>
          <w:szCs w:val="21"/>
          <w:u w:val="single"/>
        </w:rPr>
        <w:t xml:space="preserve"> 　　　 　　 </w:t>
      </w:r>
      <w:r w:rsidRPr="00CB7195">
        <w:rPr>
          <w:rFonts w:ascii="宋体" w:hAnsi="宋体" w:hint="eastAsia"/>
          <w:szCs w:val="21"/>
        </w:rPr>
        <w:t>教研室</w:t>
      </w:r>
    </w:p>
    <w:p w:rsidR="00E37416" w:rsidRPr="00D2063C" w:rsidRDefault="00E37416" w:rsidP="00E37416">
      <w:pPr>
        <w:rPr>
          <w:rFonts w:ascii="宋体" w:hAnsi="宋体"/>
          <w:szCs w:val="21"/>
        </w:rPr>
      </w:pPr>
      <w:r w:rsidRPr="00CB7195">
        <w:rPr>
          <w:rFonts w:ascii="宋体" w:hAnsi="宋体" w:hint="eastAsia"/>
          <w:szCs w:val="21"/>
        </w:rPr>
        <w:t xml:space="preserve">                                                                年　 月 　日</w:t>
      </w:r>
    </w:p>
    <w:p w:rsidR="00E37416" w:rsidRPr="00E37416" w:rsidRDefault="00E37416" w:rsidP="004F3C98">
      <w:pPr>
        <w:jc w:val="left"/>
        <w:rPr>
          <w:rFonts w:asciiTheme="minorEastAsia" w:hAnsiTheme="minorEastAsia"/>
          <w:sz w:val="24"/>
          <w:szCs w:val="24"/>
        </w:rPr>
      </w:pPr>
    </w:p>
    <w:sectPr w:rsidR="00E37416" w:rsidRPr="00E37416" w:rsidSect="00E72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5B" w:rsidRDefault="00491D5B" w:rsidP="00DC2B0E">
      <w:r>
        <w:separator/>
      </w:r>
    </w:p>
  </w:endnote>
  <w:endnote w:type="continuationSeparator" w:id="1">
    <w:p w:rsidR="00491D5B" w:rsidRDefault="00491D5B" w:rsidP="00DC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5B" w:rsidRDefault="00491D5B" w:rsidP="00DC2B0E">
      <w:r>
        <w:separator/>
      </w:r>
    </w:p>
  </w:footnote>
  <w:footnote w:type="continuationSeparator" w:id="1">
    <w:p w:rsidR="00491D5B" w:rsidRDefault="00491D5B" w:rsidP="00DC2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004B"/>
    <w:multiLevelType w:val="hybridMultilevel"/>
    <w:tmpl w:val="D3146366"/>
    <w:lvl w:ilvl="0" w:tplc="39943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90B90"/>
    <w:multiLevelType w:val="hybridMultilevel"/>
    <w:tmpl w:val="23AE2C96"/>
    <w:lvl w:ilvl="0" w:tplc="39943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211077"/>
    <w:multiLevelType w:val="hybridMultilevel"/>
    <w:tmpl w:val="E968FBE8"/>
    <w:lvl w:ilvl="0" w:tplc="7778AF8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97375F"/>
    <w:multiLevelType w:val="hybridMultilevel"/>
    <w:tmpl w:val="392A8456"/>
    <w:lvl w:ilvl="0" w:tplc="6D14256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A6E59"/>
    <w:multiLevelType w:val="hybridMultilevel"/>
    <w:tmpl w:val="23AE2C96"/>
    <w:lvl w:ilvl="0" w:tplc="39943A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572F97"/>
    <w:multiLevelType w:val="hybridMultilevel"/>
    <w:tmpl w:val="C6A680B2"/>
    <w:lvl w:ilvl="0" w:tplc="57E8B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402021"/>
    <w:multiLevelType w:val="hybridMultilevel"/>
    <w:tmpl w:val="23AE2C96"/>
    <w:lvl w:ilvl="0" w:tplc="39943A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B0E"/>
    <w:rsid w:val="000311B3"/>
    <w:rsid w:val="00061AC6"/>
    <w:rsid w:val="000C1B83"/>
    <w:rsid w:val="00195EFB"/>
    <w:rsid w:val="001B396E"/>
    <w:rsid w:val="001D3926"/>
    <w:rsid w:val="002133FF"/>
    <w:rsid w:val="00243380"/>
    <w:rsid w:val="0027789B"/>
    <w:rsid w:val="002A5DC6"/>
    <w:rsid w:val="00330EF6"/>
    <w:rsid w:val="00352AB3"/>
    <w:rsid w:val="003E5381"/>
    <w:rsid w:val="004212CE"/>
    <w:rsid w:val="00491D5B"/>
    <w:rsid w:val="004B2793"/>
    <w:rsid w:val="004E4259"/>
    <w:rsid w:val="004F3C98"/>
    <w:rsid w:val="005658AC"/>
    <w:rsid w:val="005923D0"/>
    <w:rsid w:val="005F032B"/>
    <w:rsid w:val="006D2224"/>
    <w:rsid w:val="00776848"/>
    <w:rsid w:val="00783DE8"/>
    <w:rsid w:val="007F44EA"/>
    <w:rsid w:val="00840204"/>
    <w:rsid w:val="0092237D"/>
    <w:rsid w:val="009B3410"/>
    <w:rsid w:val="00A23A5A"/>
    <w:rsid w:val="00A765F4"/>
    <w:rsid w:val="00BB264C"/>
    <w:rsid w:val="00C26499"/>
    <w:rsid w:val="00C52715"/>
    <w:rsid w:val="00C57343"/>
    <w:rsid w:val="00C81CCA"/>
    <w:rsid w:val="00C876D7"/>
    <w:rsid w:val="00D6631C"/>
    <w:rsid w:val="00DA66A0"/>
    <w:rsid w:val="00DC1363"/>
    <w:rsid w:val="00DC2B0E"/>
    <w:rsid w:val="00DE668E"/>
    <w:rsid w:val="00E37416"/>
    <w:rsid w:val="00E72733"/>
    <w:rsid w:val="00EA06EA"/>
    <w:rsid w:val="00EB098D"/>
    <w:rsid w:val="00EB7069"/>
    <w:rsid w:val="00EC0B45"/>
    <w:rsid w:val="00EE52B4"/>
    <w:rsid w:val="00EE7DE2"/>
    <w:rsid w:val="00F26284"/>
    <w:rsid w:val="00F70517"/>
    <w:rsid w:val="00F97600"/>
    <w:rsid w:val="00FA6F80"/>
    <w:rsid w:val="00FC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B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B0E"/>
    <w:rPr>
      <w:sz w:val="18"/>
      <w:szCs w:val="18"/>
    </w:rPr>
  </w:style>
  <w:style w:type="paragraph" w:styleId="a5">
    <w:name w:val="List Paragraph"/>
    <w:basedOn w:val="a"/>
    <w:uiPriority w:val="34"/>
    <w:qFormat/>
    <w:rsid w:val="007768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</Words>
  <Characters>1711</Characters>
  <Application>Microsoft Office Word</Application>
  <DocSecurity>0</DocSecurity>
  <Lines>14</Lines>
  <Paragraphs>4</Paragraphs>
  <ScaleCrop>false</ScaleCrop>
  <Company>微软中国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2015-09-30T03:38:00Z</cp:lastPrinted>
  <dcterms:created xsi:type="dcterms:W3CDTF">2015-10-10T09:02:00Z</dcterms:created>
  <dcterms:modified xsi:type="dcterms:W3CDTF">2015-10-10T09:04:00Z</dcterms:modified>
</cp:coreProperties>
</file>